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Vous avez entre 18 et 25 ans ? </w:t>
      </w:r>
    </w:p>
    <w:p w:rsidR="00000000" w:rsidDel="00000000" w:rsidP="00000000" w:rsidRDefault="00000000" w:rsidRPr="00000000" w14:paraId="00000002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Vous avez une furieuse envie d’être utile ? </w:t>
      </w:r>
    </w:p>
    <w:p w:rsidR="00000000" w:rsidDel="00000000" w:rsidP="00000000" w:rsidRDefault="00000000" w:rsidRPr="00000000" w14:paraId="00000003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color w:val="1155cc"/>
          <w:sz w:val="28"/>
          <w:szCs w:val="28"/>
        </w:rPr>
      </w:pPr>
      <w:r w:rsidDel="00000000" w:rsidR="00000000" w:rsidRPr="00000000">
        <w:rPr>
          <w:b w:val="1"/>
          <w:color w:val="1155cc"/>
          <w:sz w:val="28"/>
          <w:szCs w:val="28"/>
          <w:rtl w:val="0"/>
        </w:rPr>
        <w:t xml:space="preserve">Le Département de Seine-et-Marne mobilise 2 volontaires pour promouvoir la Mobilité Européenne!</w:t>
      </w:r>
    </w:p>
    <w:p w:rsidR="00000000" w:rsidDel="00000000" w:rsidP="00000000" w:rsidRDefault="00000000" w:rsidRPr="00000000" w14:paraId="00000005">
      <w:pPr>
        <w:jc w:val="center"/>
        <w:rPr>
          <w:b w:val="1"/>
          <w:color w:val="f05c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Intéressé(e) ? Il suffit de venir nous rencontrer !</w:t>
      </w:r>
    </w:p>
    <w:p w:rsidR="00000000" w:rsidDel="00000000" w:rsidP="00000000" w:rsidRDefault="00000000" w:rsidRPr="00000000" w14:paraId="00000007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Le Conseil départemental de Seine et Marne propose une mission autour du numérique pour 4 jeunes en Service Civique. L’objectif est de développer l’autonomie des collégiens sur les outils numériques.</w:t>
      </w:r>
    </w:p>
    <w:p w:rsidR="00000000" w:rsidDel="00000000" w:rsidP="00000000" w:rsidRDefault="00000000" w:rsidRPr="00000000" w14:paraId="00000009">
      <w:pPr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Votre mission en action :</w:t>
      </w:r>
    </w:p>
    <w:p w:rsidR="00000000" w:rsidDel="00000000" w:rsidP="00000000" w:rsidRDefault="00000000" w:rsidRPr="00000000" w14:paraId="0000000B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Participer aux activités Europe Direct Seine-et-Marne en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aidant à la préparation et en participant aux ateliers d’informations et de sensibilisation dans les établissements scolaires 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participant aux événements grand public tels que l’évènement autour du Pacte Vert et les actions dans le cadre du mois de l’Europe (parfois les week-ends) : veille de l’information sur les sujets, aide à l’organisation logistique, animation des stands le jour j, rédaction des synthèses des évènements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aidant à la communication en ligne sur les pages réseaux sociaux Europe Direct Seine-et-Marne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proposant des outils documentaires et en informant les publics spécifiques (jeunes, enseignants, élus...) </w:t>
      </w:r>
    </w:p>
    <w:p w:rsidR="00000000" w:rsidDel="00000000" w:rsidP="00000000" w:rsidRDefault="00000000" w:rsidRPr="00000000" w14:paraId="00000010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ET EN PLUS ?</w:t>
      </w:r>
    </w:p>
    <w:p w:rsidR="00000000" w:rsidDel="00000000" w:rsidP="00000000" w:rsidRDefault="00000000" w:rsidRPr="00000000" w14:paraId="00000013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Le Département te propose, un accompagnement et une expérience de travail en équipe pour 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sz w:val="20"/>
          <w:szCs w:val="20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Développer ton</w:t>
      </w:r>
      <w:r w:rsidDel="00000000" w:rsidR="00000000" w:rsidRPr="00000000">
        <w:rPr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réseau 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gr</w:t>
      </w:r>
      <w:r w:rsidDel="00000000" w:rsidR="00000000" w:rsidRPr="00000000">
        <w:rPr>
          <w:sz w:val="20"/>
          <w:szCs w:val="20"/>
          <w:rtl w:val="0"/>
        </w:rPr>
        <w:t xml:space="preserve">âce à des partenaires professionnels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Bénéficier de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formations 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 fonction des besoins </w:t>
      </w:r>
      <w:r w:rsidDel="00000000" w:rsidR="00000000" w:rsidRPr="00000000">
        <w:rPr>
          <w:sz w:val="20"/>
          <w:szCs w:val="20"/>
          <w:rtl w:val="0"/>
        </w:rPr>
        <w:t xml:space="preserve">de la mission et des envies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Raleway" w:cs="Raleway" w:eastAsia="Raleway" w:hAnsi="Raleway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Booster ta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confiance en toi 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et tes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compétences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: empathie, écoute, adaptabilité, esprit d’initiative, leadership, compétences numériques…. autant de compétences particulièrement </w:t>
      </w:r>
      <w:r w:rsidDel="00000000" w:rsidR="00000000" w:rsidRPr="00000000">
        <w:rPr>
          <w:sz w:val="20"/>
          <w:szCs w:val="20"/>
          <w:rtl w:val="0"/>
        </w:rPr>
        <w:t xml:space="preserve">précieuses pour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un recruteur.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QUI A LE DROIT ?</w:t>
      </w:r>
    </w:p>
    <w:p w:rsidR="00000000" w:rsidDel="00000000" w:rsidP="00000000" w:rsidRDefault="00000000" w:rsidRPr="00000000" w14:paraId="00000019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Nous mobilisons les volontaires sur la motivation. Aucune expérience préalable ou diplôme ne sont exigés). Sont invités à postuler :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Tous les jeunes de 1</w:t>
      </w:r>
      <w:r w:rsidDel="00000000" w:rsidR="00000000" w:rsidRPr="00000000">
        <w:rPr>
          <w:sz w:val="20"/>
          <w:szCs w:val="20"/>
          <w:rtl w:val="0"/>
        </w:rPr>
        <w:t xml:space="preserve">8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à 25 ans et jusqu’à 30 ans pour les jeunes en situation de handicap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Disponible entre octobre 202</w:t>
      </w:r>
      <w:r w:rsidDel="00000000" w:rsidR="00000000" w:rsidRPr="00000000">
        <w:rPr>
          <w:sz w:val="20"/>
          <w:szCs w:val="20"/>
          <w:rtl w:val="0"/>
        </w:rPr>
        <w:t xml:space="preserve">3 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et juillet 202</w:t>
      </w:r>
      <w:r w:rsidDel="00000000" w:rsidR="00000000" w:rsidRPr="00000000">
        <w:rPr>
          <w:sz w:val="20"/>
          <w:szCs w:val="20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 capacité de se mobiliser du mardi au vendredi de 9h à 17h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Les jeunes réfugiés avec une carte de séjour valide et un niveau A1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 Service civique offre une indemnité de </w:t>
      </w:r>
      <w:r w:rsidDel="00000000" w:rsidR="00000000" w:rsidRPr="00000000">
        <w:rPr>
          <w:sz w:val="20"/>
          <w:szCs w:val="20"/>
          <w:rtl w:val="0"/>
        </w:rPr>
        <w:t xml:space="preserve">609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€/mois. Une couverture sociale (CPAM) sur la période de la mission et une cotisation pour la retraite.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  <w:t xml:space="preserve">________________________</w:t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b w:val="1"/>
          <w:rtl w:val="0"/>
        </w:rPr>
        <w:t xml:space="preserve">Pour plus d’informations : </w:t>
      </w:r>
      <w:r w:rsidDel="00000000" w:rsidR="00000000" w:rsidRPr="00000000">
        <w:rPr>
          <w:rtl w:val="0"/>
        </w:rPr>
        <w:t xml:space="preserve">Miriam LAMARQUE – Coordinatrice : 0699635667</w:t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tabs>
        <w:tab w:val="center" w:leader="none" w:pos="4536"/>
        <w:tab w:val="right" w:leader="none" w:pos="9072"/>
      </w:tabs>
      <w:spacing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585788" cy="353224"/>
          <wp:effectExtent b="0" l="0" r="0" t="0"/>
          <wp:docPr id="1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5788" cy="35322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</w:t>
    </w:r>
    <w:r w:rsidDel="00000000" w:rsidR="00000000" w:rsidRPr="00000000">
      <w:rPr/>
      <w:drawing>
        <wp:inline distB="114300" distT="114300" distL="114300" distR="114300">
          <wp:extent cx="698697" cy="538340"/>
          <wp:effectExtent b="0" l="0" r="0" t="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98697" cy="5383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558603" cy="445512"/>
          <wp:effectExtent b="0" l="0" r="0" t="0"/>
          <wp:docPr id="1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58603" cy="44551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1042988" cy="785500"/>
          <wp:effectExtent b="0" l="0" r="0" t="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42988" cy="78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itre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re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En-tte">
    <w:name w:val="header"/>
    <w:basedOn w:val="Normal"/>
    <w:link w:val="En-tteCar"/>
    <w:uiPriority w:val="99"/>
    <w:unhideWhenUsed w:val="1"/>
    <w:rsid w:val="00942E08"/>
    <w:pPr>
      <w:tabs>
        <w:tab w:val="center" w:pos="4536"/>
        <w:tab w:val="right" w:pos="9072"/>
      </w:tabs>
      <w:spacing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942E08"/>
  </w:style>
  <w:style w:type="paragraph" w:styleId="Pieddepage">
    <w:name w:val="footer"/>
    <w:basedOn w:val="Normal"/>
    <w:link w:val="PieddepageCar"/>
    <w:uiPriority w:val="99"/>
    <w:unhideWhenUsed w:val="1"/>
    <w:rsid w:val="00942E08"/>
    <w:pPr>
      <w:tabs>
        <w:tab w:val="center" w:pos="4536"/>
        <w:tab w:val="right" w:pos="9072"/>
      </w:tabs>
      <w:spacing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942E08"/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rsid w:val="00942E08"/>
    <w:pPr>
      <w:spacing w:line="240" w:lineRule="auto"/>
    </w:pPr>
    <w:rPr>
      <w:rFonts w:ascii="Tahoma" w:cs="Tahoma" w:hAnsi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 w:val="1"/>
    <w:rsid w:val="00942E08"/>
    <w:rPr>
      <w:rFonts w:ascii="Tahoma" w:cs="Tahoma" w:hAnsi="Tahoma"/>
      <w:sz w:val="16"/>
      <w:szCs w:val="16"/>
    </w:rPr>
  </w:style>
  <w:style w:type="character" w:styleId="Lienhypertexte">
    <w:name w:val="Hyperlink"/>
    <w:basedOn w:val="Policepardfaut"/>
    <w:uiPriority w:val="99"/>
    <w:semiHidden w:val="1"/>
    <w:unhideWhenUsed w:val="1"/>
    <w:rsid w:val="00942E08"/>
    <w:rPr>
      <w:color w:val="0000ff"/>
      <w:u w:val="single"/>
    </w:rPr>
  </w:style>
  <w:style w:type="paragraph" w:styleId="Paragraphedeliste">
    <w:name w:val="List Paragraph"/>
    <w:basedOn w:val="Normal"/>
    <w:uiPriority w:val="34"/>
    <w:qFormat w:val="1"/>
    <w:rsid w:val="00D26E7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SaLvaP9AuubTDrV9yke+9rNvVg==">CgMxLjAyCGguZ2pkZ3hzOAByITE3SHFaY19sTlk4Mm9IVWxxc1ZMQ1JROVhiZXduZlpZRg==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2020-09-29T08:49:00Z</dcterms:created>
  <dc:creator>Genouville miriam</dc:creator>
</cp:coreProperties>
</file>